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C4" w:rsidRP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75BC4" w:rsidRPr="00675BC4" w:rsidRDefault="001003F3" w:rsidP="0008606A">
      <w:pPr>
        <w:widowControl w:val="0"/>
        <w:tabs>
          <w:tab w:val="left" w:pos="6705"/>
          <w:tab w:val="right" w:pos="15931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bookmarkStart w:id="0" w:name="Par29"/>
      <w:bookmarkEnd w:id="0"/>
      <w:r w:rsidR="00F534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ПО </w:t>
      </w:r>
      <w:r w:rsidR="00675BC4"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F53423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675BC4"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75BC4" w:rsidRP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меро</w:t>
      </w:r>
      <w:r w:rsidR="0045706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приятий администрации </w:t>
      </w:r>
      <w:proofErr w:type="spellStart"/>
      <w:r w:rsidR="0098159E">
        <w:rPr>
          <w:rFonts w:ascii="Times New Roman" w:eastAsia="Times New Roman" w:hAnsi="Times New Roman" w:cs="Times New Roman"/>
          <w:b/>
          <w:sz w:val="28"/>
          <w:szCs w:val="28"/>
        </w:rPr>
        <w:t>Чекашевского</w:t>
      </w:r>
      <w:proofErr w:type="spellEnd"/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8B39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  <w:r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на 2021 - 2024 годы</w:t>
      </w:r>
    </w:p>
    <w:p w:rsidR="00F53423" w:rsidRPr="00675BC4" w:rsidRDefault="0045706B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540A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3D6E">
        <w:rPr>
          <w:rFonts w:ascii="Times New Roman" w:eastAsia="Times New Roman" w:hAnsi="Times New Roman" w:cs="Times New Roman"/>
          <w:b/>
          <w:sz w:val="28"/>
          <w:szCs w:val="28"/>
        </w:rPr>
        <w:t xml:space="preserve">  2024</w:t>
      </w:r>
      <w:r w:rsidR="00F5342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36"/>
        <w:tblW w:w="154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328"/>
        <w:gridCol w:w="1559"/>
        <w:gridCol w:w="1559"/>
        <w:gridCol w:w="3119"/>
        <w:gridCol w:w="4177"/>
      </w:tblGrid>
      <w:tr w:rsidR="00675BC4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</w:t>
            </w:r>
            <w:r w:rsidR="00463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Показатель,</w:t>
            </w:r>
          </w:p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5BC4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Организационные меры по обеспечению  реализации антикоррупционной политики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по противодействию коррупции (внесение изменений в план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 от 16.08.2021 № 478 «О национальном плане противодействия коррупции на 2021 – 2024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октября 2021 года, далее – по мере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="00DB50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E" w:rsidRPr="00341723" w:rsidRDefault="00610F8C" w:rsidP="00382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82C7F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противодействию коррупции утвержден правовым актом: </w:t>
            </w:r>
            <w:r w:rsidR="00382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2C7F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82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98B" w:rsidRPr="00382C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от 21.12.2023 № </w:t>
            </w:r>
            <w:r w:rsidR="0098159E" w:rsidRPr="00382C7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382C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504A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98159E" w:rsidRPr="00382C7F">
              <w:rPr>
                <w:rFonts w:ascii="Times New Roman" w:hAnsi="Times New Roman" w:cs="Times New Roman"/>
                <w:sz w:val="24"/>
                <w:szCs w:val="24"/>
              </w:rPr>
              <w:t xml:space="preserve">План   мероприятий по противодействию коррупции </w:t>
            </w:r>
            <w:proofErr w:type="gramStart"/>
            <w:r w:rsidR="0098159E" w:rsidRPr="00382C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proofErr w:type="spellStart"/>
            <w:r w:rsidR="0098159E" w:rsidRPr="00382C7F">
              <w:rPr>
                <w:rFonts w:ascii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proofErr w:type="gramEnd"/>
            <w:r w:rsidR="0098159E" w:rsidRPr="00382C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="0098159E" w:rsidRPr="00382C7F">
              <w:rPr>
                <w:rFonts w:ascii="Times New Roman" w:hAnsi="Times New Roman" w:cs="Times New Roman"/>
                <w:sz w:val="24"/>
                <w:szCs w:val="24"/>
              </w:rPr>
              <w:t>Вятскопо</w:t>
            </w:r>
            <w:r w:rsidR="00D166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159E" w:rsidRPr="00382C7F">
              <w:rPr>
                <w:rFonts w:ascii="Times New Roman" w:hAnsi="Times New Roman" w:cs="Times New Roman"/>
                <w:sz w:val="24"/>
                <w:szCs w:val="24"/>
              </w:rPr>
              <w:t>лянского</w:t>
            </w:r>
            <w:proofErr w:type="spellEnd"/>
            <w:r w:rsidR="0098159E" w:rsidRPr="00382C7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2021-2024 годы</w:t>
            </w:r>
          </w:p>
          <w:p w:rsidR="00675BC4" w:rsidRPr="001504A3" w:rsidRDefault="001504A3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4A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администрации от 18.06.2024 № 38 « О внесении изменений в  План   мероприятий по противодействию коррупции администрации  </w:t>
            </w:r>
            <w:proofErr w:type="spellStart"/>
            <w:r w:rsidRPr="001504A3">
              <w:rPr>
                <w:rFonts w:ascii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1504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1504A3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1504A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2021-2024 годы».</w:t>
            </w:r>
          </w:p>
        </w:tc>
      </w:tr>
      <w:tr w:rsidR="00675BC4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лица, ответственного за работу по профилактике коррупционных и иных правонаруш</w:t>
            </w:r>
            <w:r w:rsidR="00DC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в администрации  </w:t>
            </w:r>
            <w:proofErr w:type="spellStart"/>
            <w:r w:rsidR="0098159E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 годов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лиц, ответственных за организацию работы по противодействию коррупции, составляет -  1 человек:</w:t>
            </w:r>
          </w:p>
          <w:p w:rsidR="00675BC4" w:rsidRPr="002A7DF9" w:rsidRDefault="001504A3" w:rsidP="002822E6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Ольга Станиславовна глава</w:t>
            </w:r>
            <w:r w:rsidR="00E7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675BC4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антикоррупционного законодательства Российской Федерации и Кировской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8B398B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2021 – 2024 годов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4" w:rsidRPr="00337834" w:rsidRDefault="00337834" w:rsidP="00337834">
            <w:pPr>
              <w:tabs>
                <w:tab w:val="left" w:pos="257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33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ониторинг изменений антикоррупционного законодательства Российской Федерации и Кировской области в отчетном периоде проведен</w:t>
            </w:r>
            <w:r w:rsidRPr="003378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.</w:t>
            </w:r>
          </w:p>
          <w:p w:rsidR="00337834" w:rsidRPr="00337834" w:rsidRDefault="00337834" w:rsidP="00337834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р</w:t>
            </w:r>
            <w:r w:rsidR="0015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езультатам мониторинга принято 3</w:t>
            </w:r>
            <w:r w:rsidRPr="0033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правовых актов (с учетом правовых актов городских и сельских поселений): </w:t>
            </w:r>
          </w:p>
          <w:p w:rsidR="00337834" w:rsidRDefault="001504A3" w:rsidP="00337834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337834" w:rsidRPr="0033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постановление администрации «О внесении изменений в План   мероприятий по противодействию коррупции администрации </w:t>
            </w:r>
            <w:proofErr w:type="spellStart"/>
            <w:r w:rsidR="00337834" w:rsidRPr="0033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Чекашевского</w:t>
            </w:r>
            <w:proofErr w:type="spellEnd"/>
            <w:r w:rsidR="00337834" w:rsidRPr="0033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="00337834" w:rsidRPr="0033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Вятскополянского</w:t>
            </w:r>
            <w:proofErr w:type="spellEnd"/>
            <w:r w:rsidR="00337834" w:rsidRPr="0033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на 2021-2024 годы» от 18.06.2024 № 38.</w:t>
            </w:r>
          </w:p>
          <w:p w:rsidR="001504A3" w:rsidRPr="001504A3" w:rsidRDefault="001504A3" w:rsidP="001504A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-постановление администрации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      </w:r>
            <w:proofErr w:type="spellStart"/>
            <w:r w:rsidRPr="0015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Чекашевского</w:t>
            </w:r>
            <w:proofErr w:type="spellEnd"/>
            <w:r w:rsidRPr="0015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от 17.10.2024 № 66.</w:t>
            </w:r>
          </w:p>
          <w:p w:rsidR="001504A3" w:rsidRPr="00337834" w:rsidRDefault="001504A3" w:rsidP="001504A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-постановление администрации «О признании утратившими силу постановлений главы </w:t>
            </w:r>
            <w:proofErr w:type="spellStart"/>
            <w:r w:rsidRPr="0015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Чекашевского</w:t>
            </w:r>
            <w:proofErr w:type="spellEnd"/>
            <w:r w:rsidRPr="0015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поселения» от 29.07.2024 № 47. (О комиссии по соблюдению требований к служебному поведению муниципальных служащих администрации </w:t>
            </w:r>
            <w:proofErr w:type="spellStart"/>
            <w:r w:rsidRPr="0015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Чекашевского</w:t>
            </w:r>
            <w:proofErr w:type="spellEnd"/>
            <w:r w:rsidRPr="0015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и </w:t>
            </w:r>
            <w:r w:rsidRPr="0015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урегулированию конфликта интересов).</w:t>
            </w:r>
          </w:p>
          <w:p w:rsidR="00675BC4" w:rsidRPr="008037FC" w:rsidRDefault="00675BC4" w:rsidP="00337834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 муниципальной службы, ограничений, запретов и требований к служебному  поведению в связи с  исполнением ими должностных обязанностей, а также применение мер ответственности за их нарушение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463638">
        <w:trPr>
          <w:trHeight w:val="169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E5085B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="002822E6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A7475F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E33B2" w:rsidRDefault="00337834" w:rsidP="002E33B2">
            <w:pPr>
              <w:tabs>
                <w:tab w:val="left" w:pos="257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37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04A3" w:rsidRPr="0015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2024 году заседаний комиссии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интересов, не проводилось</w:t>
            </w:r>
            <w:r w:rsidR="002E33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муниципальной службе  и противодействии коррупции, представляемых гражданами, претендующими на замещение должностей муниципальной 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E5085B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="002822E6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проведения проверки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  к количеству фактов, являющихся основаниями для проведения таких проверок, - не менее 100%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823D6E" w:rsidRDefault="00633DC8" w:rsidP="00FF02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r w:rsidR="00FF02EA" w:rsidRPr="00FF0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3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достоверности и полноты сведений, установленных законодательством Российской Федерации о муниципальной службе  и противодействии коррупции, представляемых гражданами, претендующими на замещение должност</w:t>
            </w:r>
            <w:r w:rsidR="00067EF0" w:rsidRPr="00823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муниципальной  службы  в 2024</w:t>
            </w:r>
            <w:r w:rsidR="00097FC5" w:rsidRPr="00823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проводилась в отношении одного граждан</w:t>
            </w:r>
            <w:r w:rsidR="00823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ина, претендующего на замещение должности</w:t>
            </w:r>
            <w:r w:rsidR="00097FC5" w:rsidRPr="00823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службы.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</w:t>
            </w:r>
            <w:r w:rsidR="006C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трацией   </w:t>
            </w:r>
            <w:proofErr w:type="spellStart"/>
            <w:r w:rsidR="0098159E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возложенной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E5085B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="002822E6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2" w:rsidRPr="002E33B2" w:rsidRDefault="002E33B2" w:rsidP="002E33B2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администраций муниципальных образований (администрация района, администрации городских и сельских поселений) составляет </w:t>
            </w:r>
            <w:r w:rsidRPr="002E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E3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 оценка коррупционных рисков в отчетном периоде оценка проведена в </w:t>
            </w:r>
            <w:proofErr w:type="gramStart"/>
            <w:r w:rsidRPr="002E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E3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администрациях</w:t>
            </w:r>
            <w:proofErr w:type="gramEnd"/>
            <w:r w:rsidRPr="002E3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образований.</w:t>
            </w:r>
          </w:p>
          <w:p w:rsidR="00B97779" w:rsidRPr="00E5085B" w:rsidRDefault="002E33B2" w:rsidP="002E33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3B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проведенной оценки перечни должностей актуализированы в </w:t>
            </w:r>
            <w:r w:rsidRPr="002E33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E33B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администрациях муниципальных образований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3A4B9C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30 апреля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учреждений, обязанных  представлять такие сведения, - не менее 100%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F3" w:rsidRPr="00844FF3" w:rsidRDefault="00844FF3" w:rsidP="00844FF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итогам декларационной кампании 2024 года (за отчетный 2023 год) </w:t>
            </w:r>
          </w:p>
          <w:p w:rsidR="00844FF3" w:rsidRPr="00844FF3" w:rsidRDefault="00844FF3" w:rsidP="00844FF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обязанных представлять сведения о доходах, составляет 1 чел., из них справки о доходах представили 1 муниципальных служащих, что составляет 100% от количества служащих, обязанных представлять такие сведения*;</w:t>
            </w:r>
          </w:p>
          <w:p w:rsidR="00844FF3" w:rsidRPr="00844FF3" w:rsidRDefault="00844FF3" w:rsidP="00844FF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руководителей муниципальных учреждений Кировской области (включая лиц, исполняющих обязанности руководителей), составляет 0 чел., из них справки о доходах представили 0 руководителей, что составляет 0% от количества руководителей, обязанных представлять такие сведения**</w:t>
            </w:r>
          </w:p>
          <w:p w:rsidR="00B97779" w:rsidRPr="002A7DF9" w:rsidRDefault="00B97779" w:rsidP="00844FF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="006C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1CC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Чекашевское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Вятскополянского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Кировской области 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14 рабочих дней со дня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истечения срока, установленного для подачи сведений о доходах, расходах, об имуществе и обязательствах имущественного характера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размещенных на официальном сайте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</w:t>
            </w:r>
            <w:r w:rsidR="003A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ипального образования  </w:t>
            </w:r>
            <w:proofErr w:type="spellStart"/>
            <w:r w:rsidR="00BA41CC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Чекашевское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Кировской области сведений 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Указом Президента Российской Федерации от 29.12.2022 № 968 «Об особенностях исполнения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телекоммуникацион</w:t>
            </w:r>
            <w:proofErr w:type="spellEnd"/>
            <w:r w:rsidR="00050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размещена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в разделе «Противодействие коррупции» официального сайта органа местного самоуправления Кировской области</w:t>
            </w:r>
          </w:p>
          <w:p w:rsidR="00F763BE" w:rsidRPr="00F763BE" w:rsidRDefault="00F763BE" w:rsidP="00F763B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3BE">
              <w:rPr>
                <w:rFonts w:ascii="Times New Roman" w:hAnsi="Times New Roman" w:cs="Times New Roman"/>
                <w:sz w:val="24"/>
                <w:szCs w:val="24"/>
              </w:rPr>
              <w:t xml:space="preserve">https://chekashevskoe-r43.gosweb.gosuslugi.ru/deyatelnost/napravleniya-deyatelnosti/protivodeystvie-korruptsii/       </w:t>
            </w:r>
          </w:p>
          <w:p w:rsidR="00B97779" w:rsidRPr="003A4B9C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E5085B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="002822E6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сентября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сведений о доходах, расходах, об имуществе и обязательствах имущественного характера, по которым проведен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анализ, к общему количеству представленных сведений о доходах, расходах, об имуществе  и обязательствах имущественного характера, – не менее 100 %.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38" w:rsidRPr="00036E38" w:rsidRDefault="00036E38" w:rsidP="00036E38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 итогам декларационной кампании 2024 года (за отчетный 2023 год)</w:t>
            </w:r>
          </w:p>
          <w:p w:rsidR="00036E38" w:rsidRPr="00036E38" w:rsidRDefault="00036E38" w:rsidP="00036E38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общее количество сведений о доходах, представленных </w:t>
            </w:r>
            <w:r w:rsidRPr="00036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муниципальными служащими</w:t>
            </w:r>
            <w:r w:rsidRPr="0003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составляет 2(с учетом справок о доходах членов семьи), из </w:t>
            </w:r>
            <w:r w:rsidRPr="0003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них проанализировано 2, что составляет 100% от общего количества сведений, представленных служащими*;</w:t>
            </w:r>
          </w:p>
          <w:p w:rsidR="00036E38" w:rsidRPr="00036E38" w:rsidRDefault="00036E38" w:rsidP="00036E38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общее количество сведений о доходах, представленных </w:t>
            </w:r>
            <w:r w:rsidRPr="00036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руководителями муниципальных учреждений</w:t>
            </w:r>
            <w:r w:rsidRPr="0003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Кировской области, составляет 0(с учетом справок о доходах членов семьи), из них проанализировано, что составляет 0% от общего количества сведений, представленных руководителями муниципальных учреждений Кировской области*</w:t>
            </w:r>
          </w:p>
          <w:p w:rsidR="00B97779" w:rsidRPr="002A7DF9" w:rsidRDefault="00B97779" w:rsidP="00036E38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полноты представленных лицами, замещающими должности муниципальной службы,  сведений о доходах, расходах, об имуществе и обязательствах имущественного характера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proofErr w:type="gramEnd"/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проведения проверки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проведенных  проверок достоверности и полноты сведений, представляемых лицами, замещающими муниципальные должности муниципальной службы и муниципальных учреждений Кировской области, к количеству фактов, являющихся основаниями для проведения таких  проверок, - не менее 100%.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проведено  0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достоверности и полноты сведений о доходах</w:t>
            </w:r>
            <w:r w:rsidR="00C70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представленных лицами, замещающими должности муниципальной службы;</w:t>
            </w:r>
          </w:p>
          <w:p w:rsidR="00B97779" w:rsidRPr="002A7DF9" w:rsidRDefault="00674A24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оплачиваемой работы, а также обязанности уведомлять  органы прокуратуры и другие органы, представителя нанимателя об обращениях к ним каких-либо лиц в целях склонения к совершению  коррупционных правонарушений, принимать меры по предотвращению и урегулированию конфликта интересов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E5085B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="002822E6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38" w:rsidRPr="00036E38" w:rsidRDefault="00674A24" w:rsidP="00036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E38" w:rsidRPr="0003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отчетном периоде мониторинг соблюдения указанными лицами запретов, ограничений, обязанностей и требований, установленных в целях противодействия коррупции, не проведен;</w:t>
            </w:r>
          </w:p>
          <w:p w:rsidR="00036E38" w:rsidRPr="00036E38" w:rsidRDefault="00036E38" w:rsidP="00036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E38"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036E38" w:rsidRPr="00036E38" w:rsidRDefault="002E33B2" w:rsidP="00036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36E38" w:rsidRPr="0003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уведомлений об иной оплачиваемой работе* (из них своевременно представлено 1 уведомлений);</w:t>
            </w:r>
          </w:p>
          <w:p w:rsidR="00036E38" w:rsidRPr="00036E38" w:rsidRDefault="00036E38" w:rsidP="00036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E38">
              <w:rPr>
                <w:rFonts w:ascii="Times New Roman" w:eastAsia="Times New Roman" w:hAnsi="Times New Roman" w:cs="Times New Roman"/>
                <w:sz w:val="24"/>
                <w:szCs w:val="24"/>
              </w:rPr>
              <w:t>0 уведомлений о фактах обращений в целях склонения к совершению коррупционных правонарушений; в связи с поступившими уведомлениями ответственными лицами приняты следующие меры;</w:t>
            </w:r>
          </w:p>
          <w:p w:rsidR="00036E38" w:rsidRPr="00036E38" w:rsidRDefault="00036E38" w:rsidP="00036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E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0 проверок соблюдения запретов, ограничений, обязанностей и требований, установленных в целях противодействия коррупции, по результатам которых выявлены следующие нарушения:</w:t>
            </w:r>
          </w:p>
          <w:p w:rsidR="00036E38" w:rsidRPr="00036E38" w:rsidRDefault="00036E38" w:rsidP="00036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 w:rsidRPr="0003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муниципальных служащих привлечены к ответственности:</w:t>
            </w:r>
          </w:p>
          <w:p w:rsidR="00036E38" w:rsidRPr="00036E38" w:rsidRDefault="00036E38" w:rsidP="00036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E38">
              <w:rPr>
                <w:rFonts w:ascii="Times New Roman" w:eastAsia="Times New Roman" w:hAnsi="Times New Roman" w:cs="Times New Roman"/>
                <w:sz w:val="24"/>
                <w:szCs w:val="24"/>
              </w:rPr>
              <w:t>0 муниципальных служащих за нарушение требований в сфере конфликта интересов (не уведомление, несвоевременное уведомление, непринятие мер по урегулированию конфликта интересов); 0 муниципальных служащих за нарушение запрета участвовать в управлении коммерческой организацией и т.д.</w:t>
            </w:r>
          </w:p>
          <w:p w:rsidR="00036E38" w:rsidRPr="00036E38" w:rsidRDefault="00036E38" w:rsidP="00036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E5085B" w:rsidRDefault="00B97779" w:rsidP="00E508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участия лиц, замещающих должности муниципальной службы, в управлении коммерческими и некоммерческими организациями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proofErr w:type="gramEnd"/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по которым проведен мониторинг участия в управлении коммерческими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некоммерческими организациями, к общему количеству  лиц, замещающих  должности муниципальной службы,  -  не менее 100 %.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1E1DBC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97779"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муниципальных служащих составляет 1 чел., </w:t>
            </w:r>
            <w:r w:rsidR="00B97779"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из них мониторинг проведен в отношении 1 чел., что составляет 100 % от общего количества муниципальных служащих.</w:t>
            </w:r>
          </w:p>
          <w:p w:rsidR="00B97779" w:rsidRPr="00E5085B" w:rsidRDefault="00B97779" w:rsidP="00E50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 результатам мониторинга количество служащих, участвующих в управлении коммерческими организациями, составляет 0 чел., некоммерческими организациями – 0 чел., в том числе 0 чел.,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отчета.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принятие мер, направленных на повышение 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2822E6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поселения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2021 - 2024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контроля за </w:t>
            </w: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соблюдением </w:t>
            </w:r>
            <w:r w:rsidR="00674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муниципальными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служащими</w:t>
            </w:r>
            <w:r w:rsidR="00674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анализ следующей информации: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соблюдение требований антикоррупционного законодательства, касающихся предотвращения и урегулирования конфликта интересов;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обзор выполненных мероприятий и принятых мер, предусмотренных планами организаций, по противодействию коррупции;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официальный сайт, функционирует раздел, посвященный вопросам противодействия коррупции.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 целях выявления возможного конфликта интересов проводится анализ сведений, содержащихся в анкетах, представленных сотрудниками об их родственниках, на предмет осуществления совместной трудовой деятельности в условиях непосредственной подчиненности или подконтрольности. 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Проводится мониторинг на предмет совместного </w:t>
            </w: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осуществления  трудовых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функций близких родственников.</w:t>
            </w:r>
          </w:p>
          <w:p w:rsidR="00B97779" w:rsidRPr="002A7DF9" w:rsidRDefault="00B97779" w:rsidP="00674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0 случаев личной заинтересованности при исполнении должностных обязанностей 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 соблюдения обязанностей, запретов, ограничений и требований, установленных в целях противодействия коррупции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proofErr w:type="gramStart"/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</w:t>
            </w:r>
            <w:r w:rsidR="001E1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муниципальных</w:t>
            </w:r>
            <w:proofErr w:type="gramEnd"/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</w:t>
            </w:r>
            <w:r w:rsidR="001E1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служащих – за представление неполных (недостоверных) сведений о доходах;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</w:t>
            </w:r>
            <w:proofErr w:type="gramStart"/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служащих  –</w:t>
            </w:r>
            <w:proofErr w:type="gramEnd"/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нарушение требований в сфере конфликта интересов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урегулированию);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– за несвоевременное уведомление о выполнении иной оплачиваемой работы, </w:t>
            </w:r>
          </w:p>
          <w:p w:rsidR="00B97779" w:rsidRPr="00E5085B" w:rsidRDefault="00B97779" w:rsidP="00E5085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служащих – за несоблюдение запретов и ограничений.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 установленного порядка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– 2024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лицами, замещающими 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муниципальные должности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1E1DBC"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должности муниципальной службы 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представлено 0 уведомлений о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получении подарков, получено подарков – 0, сдано подарков – 0, возвращено подарков – 0, выкуплено подарков – 0, передано в благотворительные организации – 0 подарков; включено в реестр государственного имущества Кировской области (муниципального имущества) – 0 подарков;</w:t>
            </w:r>
          </w:p>
          <w:p w:rsidR="00B97779" w:rsidRPr="00E5085B" w:rsidRDefault="001E1DBC" w:rsidP="001E1DBC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(семинары, совещания и другие мероприятия)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1E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 служащих, в должностные обязанности которых входит участие в противодействии коррупции, составляет 1 чел., из них в отче</w:t>
            </w:r>
            <w:r w:rsidR="00B02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тном периоде приняли участие в 1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мероприятиях по профессиональному развитию в области противодействия коррупции 0 чел, составляет 0%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коррупции.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 для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семинаров – совещаний по вопросам противодействия коррупции, проведенных в течение отчетного года, - не менее 2 единиц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3A" w:rsidRPr="0027243A" w:rsidRDefault="0027243A" w:rsidP="002724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1 чел.*, из них в отчетном </w:t>
            </w:r>
            <w:r w:rsidR="00B0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периоде приняли участие в 4</w:t>
            </w:r>
            <w:r w:rsidRPr="002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мероприятиях по профессиональному развитию в области противодействия коррупции __1__ чел, составляет 100______% от общего количества </w:t>
            </w:r>
            <w:r w:rsidRPr="002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муниципальных служащих, в должностные обязанности которых входит участие в противодействии коррупции**:</w:t>
            </w:r>
          </w:p>
          <w:p w:rsidR="0027243A" w:rsidRPr="0027243A" w:rsidRDefault="0027243A" w:rsidP="0027243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17.05.2024 – семинар на тему: «Организация работы по противодействию коррупции лиц, ответственных за работу по профилактике коррупции в органах местного самоуправления МО Кировской области.»,</w:t>
            </w:r>
          </w:p>
          <w:p w:rsidR="0027243A" w:rsidRPr="0027243A" w:rsidRDefault="0027243A" w:rsidP="0027243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организован;</w:t>
            </w:r>
          </w:p>
          <w:p w:rsidR="0027243A" w:rsidRPr="0027243A" w:rsidRDefault="0027243A" w:rsidP="0027243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06.03.2024 – </w:t>
            </w:r>
            <w:proofErr w:type="gramStart"/>
            <w:r w:rsidRPr="002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семинар  на</w:t>
            </w:r>
            <w:proofErr w:type="gramEnd"/>
            <w:r w:rsidRPr="002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тему: «_О предоставлении сведений о доходах.», организован;</w:t>
            </w:r>
          </w:p>
          <w:p w:rsidR="00B020EA" w:rsidRPr="00B020EA" w:rsidRDefault="00B020EA" w:rsidP="00B020E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10.10.2024- семинар по вопросу проведения антикоррупционной экспертизы нормативно правовых </w:t>
            </w:r>
            <w:proofErr w:type="gramStart"/>
            <w:r w:rsidRPr="00B0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актов(</w:t>
            </w:r>
            <w:proofErr w:type="gramEnd"/>
            <w:r w:rsidRPr="00B0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проектов нормативно правовых актов);</w:t>
            </w:r>
          </w:p>
          <w:p w:rsidR="00B020EA" w:rsidRPr="00B020EA" w:rsidRDefault="00B020EA" w:rsidP="00B020E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31.10.2024 – онлайн конференция на тему «Эффективные стратегии предупреждения коррупции в организациях»</w:t>
            </w:r>
          </w:p>
          <w:p w:rsidR="00B97779" w:rsidRPr="002A7DF9" w:rsidRDefault="00B97779" w:rsidP="001E1DBC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 годов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2021-2024 годов, к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общему количеству муниципальных служащих, в должностные обязанности которых входит участие в противодействии коррупции, - не менее 100%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CF1637" w:rsidRDefault="00CF1637" w:rsidP="00CF16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муниципальных служащих, в должностные обязанности которых входит участие в противодействии коррупции, составляет 1 чел.*;</w:t>
            </w:r>
          </w:p>
          <w:p w:rsidR="00CF1637" w:rsidRPr="00CF1637" w:rsidRDefault="00CF1637" w:rsidP="00CF16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Pr="00CF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Pr="00CF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получили дополнительное профессиональное образование в области противодействия коррупции 1 чел., что составляет 100% от общего количества муниципальных </w:t>
            </w:r>
            <w:r w:rsidRPr="00CF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служащих, в должностные обязанности которых входит участие в противодействии коррупции**:</w:t>
            </w:r>
          </w:p>
          <w:p w:rsidR="00B97779" w:rsidRPr="00CF1637" w:rsidRDefault="00CF1637" w:rsidP="00CF16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16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1) Воробьева О.С., глава </w:t>
            </w:r>
            <w:proofErr w:type="spellStart"/>
            <w:r w:rsidRPr="00CF16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Чекашевского</w:t>
            </w:r>
            <w:proofErr w:type="spellEnd"/>
            <w:r w:rsidRPr="00CF16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поселения, 19.09.2023 года приняла участие во всероссийской онлайн-конференции на тему «Противодействие коррупции в Российской Федерации», и получила сертификат Первого Федерального Университета Антикоррупционного просвещения.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27243A" w:rsidRDefault="00CF1637" w:rsidP="00CF163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1человек, впервые поступил</w:t>
            </w:r>
            <w:r w:rsidR="00C76BA7" w:rsidRPr="00F53423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службу,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семинар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proofErr w:type="gramEnd"/>
            <w:r w:rsidRPr="00272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тему: «Организация работы по противодействию коррупции лиц, ответственных за работу по профилактике коррупции в органах местного самоуправления МО Кировской области.»,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17.05.2024</w:t>
            </w:r>
          </w:p>
          <w:p w:rsidR="00CF1637" w:rsidRPr="0027243A" w:rsidRDefault="00CF1637" w:rsidP="00CF1637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020EA" w:rsidRPr="0027243A" w:rsidRDefault="00B020EA" w:rsidP="00B020E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06.03.2024 – </w:t>
            </w:r>
            <w:proofErr w:type="gramStart"/>
            <w:r w:rsidRPr="002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семинар  на</w:t>
            </w:r>
            <w:proofErr w:type="gramEnd"/>
            <w:r w:rsidRPr="002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тему: «_О предоставлении сведений о доходах.», организован;</w:t>
            </w:r>
          </w:p>
          <w:p w:rsidR="00B020EA" w:rsidRPr="00B020EA" w:rsidRDefault="00B020EA" w:rsidP="00B020E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10.10.2024- семинар по вопросу проведения антикоррупционной экспертизы нормативно правовых </w:t>
            </w:r>
            <w:proofErr w:type="gramStart"/>
            <w:r w:rsidRPr="00B0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актов(</w:t>
            </w:r>
            <w:proofErr w:type="gramEnd"/>
            <w:r w:rsidRPr="00B0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проектов нормативно правовых актов);</w:t>
            </w:r>
          </w:p>
          <w:p w:rsidR="00B020EA" w:rsidRPr="00B020EA" w:rsidRDefault="00B020EA" w:rsidP="00B020E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31.10.2024 – онлайн конференция на тему «Эффективные стратегии предупреждения коррупции в организациях»</w:t>
            </w:r>
          </w:p>
          <w:p w:rsidR="00B020EA" w:rsidRPr="00B020EA" w:rsidRDefault="00B020EA" w:rsidP="00B020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2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по дополнительной профессиональной </w:t>
            </w:r>
            <w:r w:rsidRPr="00B02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программе «Противодействие коррупции: правовые основы. Антикоррупционные мероприятия», удостоверение от 21.10.2024 № 542422621830.</w:t>
            </w:r>
          </w:p>
          <w:p w:rsidR="00252B00" w:rsidRDefault="00252B00" w:rsidP="00252B00">
            <w:pPr>
              <w:rPr>
                <w:lang w:eastAsia="en-US"/>
              </w:rPr>
            </w:pPr>
          </w:p>
          <w:p w:rsidR="00252B00" w:rsidRPr="004F62BB" w:rsidRDefault="00252B00" w:rsidP="00252B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7779" w:rsidRPr="00252B00" w:rsidRDefault="00B97779" w:rsidP="00252B00">
            <w:pPr>
              <w:rPr>
                <w:lang w:eastAsia="en-US"/>
              </w:rPr>
            </w:pP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2021 – 2024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количества рассмотренных сообщений от работодателей о заключении трудового и (или)  гражданско-правового  договора на выполнение работ (оказание  услуг) с гражданином, ранее замещавшим должность  муниципальной службы, к общему количеству  таких сообщений, поступивших от работодателей, не менее 100%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EA" w:rsidRPr="00B020EA" w:rsidRDefault="00B020EA" w:rsidP="00B020E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года </w:t>
            </w:r>
            <w:r w:rsidRPr="00B020E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 0 уведомлений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службы;</w:t>
            </w:r>
          </w:p>
          <w:p w:rsidR="00B020EA" w:rsidRPr="00B020EA" w:rsidRDefault="00B020EA" w:rsidP="00B020E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рассмотрения уведомлений ответственными лицами подготовлено 0 мотивированных заключений о соблюдении гражданином, замещавшим должность муниципальной службы, требований статьи 12 Федерального закона от 25.12.2008 № 273-ФЗ </w:t>
            </w:r>
            <w:r w:rsidRPr="00B020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 противодействии коррупции»;</w:t>
            </w:r>
          </w:p>
          <w:p w:rsidR="00B97779" w:rsidRPr="00F53423" w:rsidRDefault="00B020EA" w:rsidP="00B020E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факты нарушения требований статьи 12 Федерального закона </w:t>
            </w:r>
            <w:r w:rsidRPr="00B020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25.12.2008 № 273-ФЗ «О противодействии коррупции» установлены в отношении 0 муниципальных служащих; информация о нарушении требований статьи 12 Федерального закона от 25.12.2008 № 273-ФЗ «О противодействии коррупции» передана в органы прокуратуры в </w:t>
            </w:r>
            <w:r w:rsidRPr="00B02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отношении 0 муниципальных служащих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30 сентября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к общему количеству  лиц, замещающих муниципальные должности, должности муниципальной службы, обязанных представлять такие сведения, - не менее  100%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48" w:rsidRPr="00271B48" w:rsidRDefault="00FB4229" w:rsidP="00271B48">
            <w:pPr>
              <w:tabs>
                <w:tab w:val="left" w:pos="25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B48"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общее количество </w:t>
            </w:r>
            <w:r w:rsidR="00271B48" w:rsidRPr="00271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лиц, замещающих муниципальные должности</w:t>
            </w:r>
            <w:r w:rsidR="00271B48"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обязанных представлять сведения о близких родственниках, а также их </w:t>
            </w:r>
            <w:proofErr w:type="spellStart"/>
            <w:r w:rsidR="00271B48"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="00271B48"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коммерческим организациям, составляет 1 чел., из них указанные сведения представили 1 </w:t>
            </w:r>
            <w:proofErr w:type="gramStart"/>
            <w:r w:rsidR="00271B48"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чел</w:t>
            </w:r>
            <w:proofErr w:type="gramEnd"/>
            <w:r w:rsidR="00271B48"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что составляет 100% от общего количества указанных лиц, обязанных представлять такие сведения*;</w:t>
            </w:r>
          </w:p>
          <w:p w:rsidR="00271B48" w:rsidRPr="00271B48" w:rsidRDefault="00271B48" w:rsidP="00271B48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общее количество </w:t>
            </w:r>
            <w:r w:rsidRPr="00271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муниципальных служащих</w:t>
            </w:r>
            <w:r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обязанных представлять сведения о близких родственниках, а также их </w:t>
            </w:r>
            <w:proofErr w:type="spellStart"/>
            <w:r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коммерческим организациям, составляет 1 чел., из них указанные сведения представили 1 чел., что составляет 100 % от общего количества служащих, обязанных представлять такие сведения*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637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A7475F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</w:t>
            </w: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организациям – не менее 100%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48" w:rsidRPr="00271B48" w:rsidRDefault="00271B48" w:rsidP="00271B48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 2024 году </w:t>
            </w:r>
            <w:r w:rsidRPr="00271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лицами, замещающими муниципальные должности</w:t>
            </w:r>
            <w:r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было представлено 1 сведений о близких родственниках, а также их </w:t>
            </w:r>
            <w:proofErr w:type="spellStart"/>
            <w:r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коммерческим организациям, из них ответственными лицами анализ проведен в отношении 1 сведений, что составляет 100 % от общего количества сведений, представленными указанными лицами*;</w:t>
            </w:r>
          </w:p>
          <w:p w:rsidR="00271B48" w:rsidRPr="00271B48" w:rsidRDefault="00271B48" w:rsidP="00271B48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1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муниципальными служащими</w:t>
            </w:r>
            <w:r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было </w:t>
            </w:r>
            <w:r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представлено 1 сведений о близких родственниках, а также их </w:t>
            </w:r>
            <w:proofErr w:type="spellStart"/>
            <w:r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27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коммерческим организациям, из них ответственными лицами анализ проведен в отношении 1 сведений, что составляет 100 % от общего количества сведений, представленными указанными лицами*</w:t>
            </w:r>
          </w:p>
          <w:p w:rsidR="00CF1637" w:rsidRPr="00CF1637" w:rsidRDefault="00CF1637" w:rsidP="00CF1637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37" w:rsidRPr="002A7DF9" w:rsidTr="002822E6">
        <w:trPr>
          <w:trHeight w:val="19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поселения, мониторинг коррупционных рисков и их устранение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37" w:rsidRPr="00A7475F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37" w:rsidRPr="002A7DF9" w:rsidTr="002822E6">
        <w:trPr>
          <w:trHeight w:val="5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антикорупционной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ленных 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A7475F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нормативных 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актов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их проектов, в отношении которых проведена антикоррупционная экспертиза, - не менее 100%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48" w:rsidRPr="00271B48" w:rsidRDefault="00271B48" w:rsidP="00271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отчетном периоде подготовлено 37 </w:t>
            </w:r>
            <w:r w:rsidRPr="00271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проектов</w:t>
            </w:r>
            <w:r w:rsidRPr="0027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правовых актов;</w:t>
            </w:r>
          </w:p>
          <w:p w:rsidR="00271B48" w:rsidRPr="00271B48" w:rsidRDefault="00271B48" w:rsidP="00271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антикоррупционная экспертиза осуществлена специалистами администрации </w:t>
            </w:r>
            <w:proofErr w:type="spellStart"/>
            <w:r w:rsidRPr="00271B48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27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271B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в</w:t>
            </w:r>
            <w:proofErr w:type="gramEnd"/>
            <w:r w:rsidRPr="0027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отношении 37 проектов нормативных правовых актов*, что составляет 100% от общего количества подготовленных проектов нормативных правовых актов**;</w:t>
            </w:r>
          </w:p>
          <w:p w:rsidR="00271B48" w:rsidRPr="00271B48" w:rsidRDefault="00271B48" w:rsidP="00271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B4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7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 выявлены в 0 проектах нормативных правовых актов.</w:t>
            </w:r>
          </w:p>
          <w:p w:rsidR="00271B48" w:rsidRPr="00271B48" w:rsidRDefault="00271B48" w:rsidP="00271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1 </w:t>
            </w:r>
            <w:r w:rsidRPr="00271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действующих нормативных правовых актов.</w:t>
            </w:r>
          </w:p>
          <w:p w:rsidR="00271B48" w:rsidRPr="00271B48" w:rsidRDefault="00271B48" w:rsidP="00271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71B4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7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 выявлены в </w:t>
            </w:r>
            <w:r w:rsidRPr="00271B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действующих нормативных правовых актах.</w:t>
            </w:r>
          </w:p>
          <w:p w:rsidR="00271B48" w:rsidRPr="00271B48" w:rsidRDefault="00271B48" w:rsidP="00271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637" w:rsidRPr="00F53423" w:rsidRDefault="00CF1637" w:rsidP="00CF163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1637" w:rsidRPr="002A7DF9" w:rsidTr="002822E6">
        <w:trPr>
          <w:trHeight w:val="5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</w:p>
          <w:p w:rsidR="00CF1637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(безде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йствия)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должностных лиц в целях выработки и принятия мер по предупреждению и устранению причин выявленных нарушений</w:t>
            </w:r>
          </w:p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CF1637" w:rsidRPr="00F53423" w:rsidRDefault="00CF1637" w:rsidP="00CF1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A7475F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Default="00CF1637" w:rsidP="00CF16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E6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судебными органами в отношении администрации </w:t>
            </w:r>
            <w:proofErr w:type="spellStart"/>
            <w:r w:rsidRPr="002822E6">
              <w:rPr>
                <w:rFonts w:ascii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2822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2822E6">
              <w:rPr>
                <w:rFonts w:ascii="Times New Roman" w:hAnsi="Times New Roman" w:cs="Times New Roman"/>
                <w:sz w:val="24"/>
                <w:szCs w:val="24"/>
              </w:rPr>
              <w:t>поселения  было</w:t>
            </w:r>
            <w:proofErr w:type="gramEnd"/>
            <w:r w:rsidRPr="002822E6">
              <w:rPr>
                <w:rFonts w:ascii="Times New Roman" w:hAnsi="Times New Roman" w:cs="Times New Roman"/>
                <w:sz w:val="24"/>
                <w:szCs w:val="24"/>
              </w:rPr>
              <w:t xml:space="preserve"> вынесено:</w:t>
            </w:r>
          </w:p>
          <w:p w:rsidR="00CF1637" w:rsidRPr="002822E6" w:rsidRDefault="00CF1637" w:rsidP="00CF16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E6">
              <w:rPr>
                <w:rFonts w:ascii="Times New Roman" w:hAnsi="Times New Roman" w:cs="Times New Roman"/>
                <w:sz w:val="24"/>
                <w:szCs w:val="24"/>
              </w:rPr>
              <w:t>0 решений 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CF1637" w:rsidRPr="002822E6" w:rsidRDefault="00CF1637" w:rsidP="00CF16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2E6">
              <w:rPr>
                <w:rFonts w:ascii="Times New Roman" w:hAnsi="Times New Roman" w:cs="Times New Roman"/>
                <w:sz w:val="24"/>
                <w:szCs w:val="24"/>
              </w:rPr>
              <w:t>0 решений о признании незаконными решений и действий (бездействия) указать: какие решения и действия признавались незаконными)</w:t>
            </w:r>
          </w:p>
        </w:tc>
      </w:tr>
      <w:tr w:rsidR="00CF1637" w:rsidRPr="002A7DF9" w:rsidTr="002822E6">
        <w:trPr>
          <w:trHeight w:val="10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37" w:rsidRPr="00A7475F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37" w:rsidRPr="002A7DF9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1637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ействие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с институтами гражданского общества и гражданами, обеспечение доступности информации о деятельности  администрации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Омгинского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A7475F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2A7DF9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637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поступи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вших в 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обращений граждан и организаций на предмет наличия в них информации о фактах коррупции  со стороны лиц, замещающих  муниципальные должности,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– 2024 годов, по мере поступления обращений граждан и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A7475F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 наличия сведений о возможных проявлениях коррупции, к общему количеству поступивших обращений граждан и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организаций, – не менее 100%.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781EF5" w:rsidRDefault="00CF1637" w:rsidP="00CF1637">
            <w:pPr>
              <w:tabs>
                <w:tab w:val="left" w:pos="257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 отчетный период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обращени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граждан и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наличия в них информации о фактах коррупции  со стороны лиц, замещающих  муниципальные 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поступало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F1637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мной)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CF1637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CF1637" w:rsidRPr="00E5085B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– 2024 годов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A7475F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D27CE4" w:rsidRDefault="00CF1637" w:rsidP="00CF1637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</w:t>
            </w:r>
            <w:proofErr w:type="gramEnd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телефона доверия: номер телефона доверия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6-1-19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1637" w:rsidRPr="00D27CE4" w:rsidRDefault="00CF1637" w:rsidP="00CF1637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37" w:rsidRPr="00781EF5" w:rsidRDefault="00CF1637" w:rsidP="00CF1637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 указанным каналам связи поступило 0 обращений о фактах коррупции; </w:t>
            </w:r>
          </w:p>
        </w:tc>
      </w:tr>
      <w:tr w:rsidR="00CF1637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наполнения подразделов, посвященных вопросам противодействия коррупции, на официальном сайте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Кировской области  информацией в соответствии с требованиями приказа Министерства труда и социальной защиты Российской Федерации от 07.10.2019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 страхования Российской Федерации, Федерального фонда обязательного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медицинского </w:t>
            </w:r>
          </w:p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</w:t>
            </w:r>
          </w:p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влечет за собой размещение 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A7475F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763BE" w:rsidRDefault="00CF1637" w:rsidP="00CF1637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>на 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создан раздел «Противодействие </w:t>
            </w:r>
            <w:proofErr w:type="gramStart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>коррупции»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7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F763BE">
              <w:rPr>
                <w:rFonts w:ascii="Times New Roman" w:hAnsi="Times New Roman" w:cs="Times New Roman"/>
                <w:sz w:val="24"/>
                <w:szCs w:val="24"/>
              </w:rPr>
              <w:t>https://chekashevskoe-r43.gosweb.gosuslugi.ru/deyatelnost/napravleniya-deyatelnosti/protivodeystvie-korruptsii/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63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>наполнение которого</w:t>
            </w:r>
          </w:p>
          <w:p w:rsidR="00CF1637" w:rsidRPr="00D27CE4" w:rsidRDefault="00CF1637" w:rsidP="00CF1637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с требованиями </w:t>
            </w:r>
            <w:hyperlink r:id="rId4" w:history="1">
              <w:r w:rsidRPr="00D27CE4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 530н.</w:t>
            </w:r>
          </w:p>
          <w:p w:rsidR="00CF1637" w:rsidRPr="002A7DF9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в разделе, своевременно  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актуализируется</w:t>
            </w:r>
            <w:r w:rsidRPr="00BE0F3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F1637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A7475F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CF1637" w:rsidRDefault="00CF1637" w:rsidP="00CF16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администрации </w:t>
            </w:r>
            <w:proofErr w:type="spellStart"/>
            <w:r w:rsidRPr="00CF1637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CF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общедоступном помещении стенд с информацией по вопросам противодействия коррупции размещен;</w:t>
            </w:r>
          </w:p>
          <w:p w:rsidR="00CF1637" w:rsidRPr="00CF1637" w:rsidRDefault="00CF1637" w:rsidP="00CF16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стенды своевременно актуализируются  </w:t>
            </w:r>
          </w:p>
          <w:p w:rsidR="00CF1637" w:rsidRPr="001B24CD" w:rsidRDefault="00CF1637" w:rsidP="00CF163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1637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2023 года,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A7475F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CF1637" w:rsidRDefault="00785C47" w:rsidP="00C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не проводилось.</w:t>
            </w:r>
          </w:p>
        </w:tc>
      </w:tr>
      <w:tr w:rsidR="00CF1637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мероприятий по противодействию коррупции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F53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учетом специфики ее деятельности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A7475F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AF2714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37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муниципальных функций, и предоставления государственных и муниципальных услуг,  приведение в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A7475F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CF1637" w:rsidRDefault="00097FC5" w:rsidP="00CF16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r w:rsidR="00271B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11</w:t>
            </w:r>
            <w:r w:rsidR="00CF1637" w:rsidRPr="00CF16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муниципальных услуг</w:t>
            </w:r>
            <w:r w:rsidR="00271B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из них в электронной форме _11</w:t>
            </w:r>
            <w:r w:rsidR="00CF1637" w:rsidRPr="00CF16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F1637" w:rsidRPr="00CF1637" w:rsidRDefault="00CF1637" w:rsidP="00CF16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0"/>
                <w:lang w:eastAsia="en-US"/>
              </w:rPr>
            </w:pPr>
            <w:r w:rsidRPr="00CF16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административ</w:t>
            </w:r>
            <w:r w:rsidR="00271B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ные регламенты разработаны на 11</w:t>
            </w:r>
            <w:r w:rsidRPr="00CF16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муниципальных </w:t>
            </w:r>
            <w:r w:rsidRPr="00CF16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услуг;</w:t>
            </w:r>
          </w:p>
          <w:p w:rsidR="00CF1637" w:rsidRPr="002A7DF9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6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 отчетном периоде было установлено 0 нарушений требований административных регламентов (сроков предоставления муниципальных услуг) и др.</w:t>
            </w:r>
          </w:p>
        </w:tc>
      </w:tr>
      <w:tr w:rsidR="00CF1637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(субсидий, гранты и другое) на предмет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и получателя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CF1637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F1637" w:rsidRPr="001143E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A7475F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1F6402" w:rsidRDefault="00CF1637" w:rsidP="00CF163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Чекашевского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CF1637" w:rsidRPr="001F6402" w:rsidRDefault="00CF1637" w:rsidP="00CF1637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CF1637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имущественным и земельным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F53423" w:rsidRDefault="00CF1637" w:rsidP="00CF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2021 – 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A7475F" w:rsidRDefault="00CF1637" w:rsidP="00CF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F1637" w:rsidRPr="005B3C54" w:rsidRDefault="00CF1637" w:rsidP="00CF1637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отчетном период</w:t>
            </w:r>
            <w:r w:rsidR="00271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 проведен анализ </w:t>
            </w:r>
            <w:proofErr w:type="gramStart"/>
            <w:r w:rsidR="00271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использования  </w:t>
            </w:r>
            <w:r w:rsidRPr="005B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объектов</w:t>
            </w:r>
            <w:proofErr w:type="gramEnd"/>
            <w:r w:rsidRPr="005B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имущества:</w:t>
            </w:r>
            <w:r w:rsidRPr="005B3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фактов нецелевого использования объектов муниципальной собственности не выявлено</w:t>
            </w:r>
          </w:p>
          <w:p w:rsidR="00CF1637" w:rsidRPr="00674A24" w:rsidRDefault="00CF1637" w:rsidP="00CF1637">
            <w:pPr>
              <w:tabs>
                <w:tab w:val="left" w:pos="2571"/>
              </w:tabs>
              <w:spacing w:after="0" w:line="240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</w:rPr>
              <w:t xml:space="preserve"> </w:t>
            </w:r>
          </w:p>
        </w:tc>
      </w:tr>
    </w:tbl>
    <w:p w:rsidR="00C67887" w:rsidRPr="002A7DF9" w:rsidRDefault="00C67887" w:rsidP="002A7D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67887" w:rsidRPr="002A7DF9" w:rsidSect="0046363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5BC4"/>
    <w:rsid w:val="00036E38"/>
    <w:rsid w:val="000447AC"/>
    <w:rsid w:val="00050587"/>
    <w:rsid w:val="00056CED"/>
    <w:rsid w:val="00067EF0"/>
    <w:rsid w:val="0008606A"/>
    <w:rsid w:val="00087E53"/>
    <w:rsid w:val="00097FC5"/>
    <w:rsid w:val="000F4A67"/>
    <w:rsid w:val="001003F3"/>
    <w:rsid w:val="001143E3"/>
    <w:rsid w:val="00137787"/>
    <w:rsid w:val="00140786"/>
    <w:rsid w:val="00147413"/>
    <w:rsid w:val="001504A3"/>
    <w:rsid w:val="001B1371"/>
    <w:rsid w:val="001B24CD"/>
    <w:rsid w:val="001E1DBC"/>
    <w:rsid w:val="0020131D"/>
    <w:rsid w:val="00252B00"/>
    <w:rsid w:val="00271B48"/>
    <w:rsid w:val="0027243A"/>
    <w:rsid w:val="002822E6"/>
    <w:rsid w:val="002A7DF9"/>
    <w:rsid w:val="002E33B2"/>
    <w:rsid w:val="00337834"/>
    <w:rsid w:val="00382C7F"/>
    <w:rsid w:val="003902CA"/>
    <w:rsid w:val="00396F1B"/>
    <w:rsid w:val="003A4B9C"/>
    <w:rsid w:val="0045706B"/>
    <w:rsid w:val="0045707C"/>
    <w:rsid w:val="00463638"/>
    <w:rsid w:val="004C0944"/>
    <w:rsid w:val="005348EF"/>
    <w:rsid w:val="00540AC7"/>
    <w:rsid w:val="005833CA"/>
    <w:rsid w:val="005B3C54"/>
    <w:rsid w:val="005D75B8"/>
    <w:rsid w:val="00610F8C"/>
    <w:rsid w:val="00633DC8"/>
    <w:rsid w:val="0063516B"/>
    <w:rsid w:val="00674A24"/>
    <w:rsid w:val="00675BC4"/>
    <w:rsid w:val="00692826"/>
    <w:rsid w:val="006C4CC3"/>
    <w:rsid w:val="007661AB"/>
    <w:rsid w:val="007664BF"/>
    <w:rsid w:val="00781EF5"/>
    <w:rsid w:val="007841B1"/>
    <w:rsid w:val="00785C47"/>
    <w:rsid w:val="007D51A8"/>
    <w:rsid w:val="008037FC"/>
    <w:rsid w:val="00807599"/>
    <w:rsid w:val="0081595E"/>
    <w:rsid w:val="00823D6E"/>
    <w:rsid w:val="00835FF6"/>
    <w:rsid w:val="00844FF3"/>
    <w:rsid w:val="008553F7"/>
    <w:rsid w:val="008B398B"/>
    <w:rsid w:val="008F4F86"/>
    <w:rsid w:val="008F7C70"/>
    <w:rsid w:val="0098159E"/>
    <w:rsid w:val="00985C76"/>
    <w:rsid w:val="00A12AA9"/>
    <w:rsid w:val="00A62C37"/>
    <w:rsid w:val="00A7475F"/>
    <w:rsid w:val="00AE29B4"/>
    <w:rsid w:val="00AF2714"/>
    <w:rsid w:val="00B020EA"/>
    <w:rsid w:val="00B16B30"/>
    <w:rsid w:val="00B170ED"/>
    <w:rsid w:val="00B21A70"/>
    <w:rsid w:val="00B41AD6"/>
    <w:rsid w:val="00B97779"/>
    <w:rsid w:val="00BA41CC"/>
    <w:rsid w:val="00C06661"/>
    <w:rsid w:val="00C16423"/>
    <w:rsid w:val="00C402F3"/>
    <w:rsid w:val="00C56F17"/>
    <w:rsid w:val="00C67887"/>
    <w:rsid w:val="00C704BF"/>
    <w:rsid w:val="00C76BA7"/>
    <w:rsid w:val="00CF1637"/>
    <w:rsid w:val="00CF5DF7"/>
    <w:rsid w:val="00D166BA"/>
    <w:rsid w:val="00D1764E"/>
    <w:rsid w:val="00D27CE4"/>
    <w:rsid w:val="00D65CAA"/>
    <w:rsid w:val="00D666AA"/>
    <w:rsid w:val="00DB5009"/>
    <w:rsid w:val="00DC03E7"/>
    <w:rsid w:val="00DE0748"/>
    <w:rsid w:val="00E5085B"/>
    <w:rsid w:val="00E772A1"/>
    <w:rsid w:val="00EA3D02"/>
    <w:rsid w:val="00F042C5"/>
    <w:rsid w:val="00F53423"/>
    <w:rsid w:val="00F763BE"/>
    <w:rsid w:val="00FB4229"/>
    <w:rsid w:val="00F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9C72"/>
  <w15:docId w15:val="{CFE3B2A1-6EA5-4400-B581-ABF50A96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F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CF5DF7"/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81595E"/>
    <w:rPr>
      <w:color w:val="0000FF"/>
      <w:u w:val="single"/>
    </w:rPr>
  </w:style>
  <w:style w:type="character" w:customStyle="1" w:styleId="3">
    <w:name w:val="Основной текст3"/>
    <w:rsid w:val="00781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E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74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1637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F1637"/>
    <w:rPr>
      <w:rFonts w:ascii="Times New Roman" w:eastAsia="Times New Roman" w:hAnsi="Times New Roman" w:cs="Times New Roman"/>
      <w:color w:val="000000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15BC705B83B425D706B25649CF909DDCC2A43FA6E8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4727</Words>
  <Characters>26945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2024-01-30T06:29:00Z</cp:lastPrinted>
  <dcterms:created xsi:type="dcterms:W3CDTF">2024-12-27T07:02:00Z</dcterms:created>
  <dcterms:modified xsi:type="dcterms:W3CDTF">2024-12-27T07:54:00Z</dcterms:modified>
</cp:coreProperties>
</file>